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394" w:rsidRDefault="001C6EFB" w:rsidP="001C6EFB">
      <w:pPr>
        <w:widowControl w:val="0"/>
        <w:spacing w:line="360" w:lineRule="auto"/>
        <w:ind w:right="141" w:firstLine="560"/>
        <w:jc w:val="both"/>
        <w:rPr>
          <w:rFonts w:ascii="Times New Roman" w:hAnsi="Times New Roman"/>
          <w:sz w:val="28"/>
          <w:szCs w:val="28"/>
          <w:lang w:val="ru-RU"/>
        </w:rPr>
      </w:pPr>
      <w:r w:rsidRPr="001C6EFB">
        <w:rPr>
          <w:rFonts w:ascii="Times New Roman" w:hAnsi="Times New Roman"/>
          <w:sz w:val="28"/>
          <w:szCs w:val="28"/>
          <w:lang w:val="ru-RU"/>
        </w:rPr>
        <w:t xml:space="preserve">19 </w:t>
      </w:r>
      <w:r w:rsidR="002D40F2">
        <w:rPr>
          <w:rFonts w:ascii="Times New Roman" w:hAnsi="Times New Roman"/>
          <w:sz w:val="28"/>
          <w:szCs w:val="28"/>
          <w:lang w:val="ru-RU"/>
        </w:rPr>
        <w:t xml:space="preserve">октября </w:t>
      </w:r>
      <w:r w:rsidRPr="001C6EFB">
        <w:rPr>
          <w:rFonts w:ascii="Times New Roman" w:hAnsi="Times New Roman"/>
          <w:sz w:val="28"/>
          <w:szCs w:val="28"/>
          <w:lang w:val="ru-RU"/>
        </w:rPr>
        <w:t xml:space="preserve">2020 </w:t>
      </w:r>
      <w:r w:rsidR="002D40F2">
        <w:rPr>
          <w:rFonts w:ascii="Times New Roman" w:hAnsi="Times New Roman"/>
          <w:sz w:val="28"/>
          <w:szCs w:val="28"/>
          <w:lang w:val="ru-RU"/>
        </w:rPr>
        <w:t xml:space="preserve">года со стороны </w:t>
      </w:r>
      <w:r w:rsidRPr="001C6EFB">
        <w:rPr>
          <w:rFonts w:ascii="Times New Roman" w:hAnsi="Times New Roman"/>
          <w:sz w:val="28"/>
          <w:szCs w:val="28"/>
          <w:lang w:val="ru-RU"/>
        </w:rPr>
        <w:t>Министерство по развитию информационных технологий и коммуникаций Республики Узбекистан объявл</w:t>
      </w:r>
      <w:r w:rsidR="002D40F2">
        <w:rPr>
          <w:rFonts w:ascii="Times New Roman" w:hAnsi="Times New Roman"/>
          <w:sz w:val="28"/>
          <w:szCs w:val="28"/>
          <w:lang w:val="ru-RU"/>
        </w:rPr>
        <w:t>ен</w:t>
      </w:r>
      <w:r w:rsidRPr="001C6EFB">
        <w:rPr>
          <w:rFonts w:ascii="Times New Roman" w:hAnsi="Times New Roman"/>
          <w:sz w:val="28"/>
          <w:szCs w:val="28"/>
          <w:lang w:val="ru-RU"/>
        </w:rPr>
        <w:t xml:space="preserve"> тендер.</w:t>
      </w:r>
    </w:p>
    <w:p w:rsidR="00B76394" w:rsidRPr="00EE3FB8" w:rsidRDefault="00B76394" w:rsidP="00B76394">
      <w:pPr>
        <w:widowControl w:val="0"/>
        <w:spacing w:line="360" w:lineRule="auto"/>
        <w:ind w:right="141" w:firstLine="560"/>
        <w:jc w:val="both"/>
        <w:rPr>
          <w:rFonts w:ascii="Times New Roman" w:hAnsi="Times New Roman"/>
          <w:sz w:val="28"/>
          <w:szCs w:val="28"/>
          <w:lang w:val="ru-RU"/>
        </w:rPr>
      </w:pPr>
      <w:r w:rsidRPr="00EE3FB8">
        <w:rPr>
          <w:rFonts w:ascii="Times New Roman" w:hAnsi="Times New Roman"/>
          <w:sz w:val="28"/>
          <w:szCs w:val="28"/>
          <w:lang w:val="ru-RU"/>
        </w:rPr>
        <w:t xml:space="preserve">Сообщаем, что срок подачи и вскрытия предложений участников тендера по закупке товаров в рамках реализации инвестиционного проекта «Развитие телекоммуникационной инфраструктуры АК «УЗБЕКТЕЛЕКОМ»» </w:t>
      </w:r>
      <w:r>
        <w:rPr>
          <w:rFonts w:ascii="Times New Roman" w:hAnsi="Times New Roman"/>
          <w:sz w:val="28"/>
          <w:szCs w:val="28"/>
          <w:lang w:val="ru-RU"/>
        </w:rPr>
        <w:t xml:space="preserve">решением тендерной комиссии </w:t>
      </w:r>
      <w:r w:rsidRPr="00EE3FB8">
        <w:rPr>
          <w:rFonts w:ascii="Times New Roman" w:hAnsi="Times New Roman"/>
          <w:sz w:val="28"/>
          <w:szCs w:val="28"/>
          <w:lang w:val="ru-RU"/>
        </w:rPr>
        <w:t>продлен до 15</w:t>
      </w:r>
      <w:r w:rsidRPr="00EE3FB8">
        <w:rPr>
          <w:rFonts w:ascii="Times New Roman" w:hAnsi="Times New Roman"/>
          <w:sz w:val="28"/>
          <w:szCs w:val="28"/>
          <w:vertAlign w:val="superscript"/>
          <w:lang w:val="ru-RU"/>
        </w:rPr>
        <w:t>00</w:t>
      </w:r>
      <w:r w:rsidRPr="00EE3FB8">
        <w:rPr>
          <w:rFonts w:ascii="Times New Roman" w:hAnsi="Times New Roman"/>
          <w:sz w:val="28"/>
          <w:szCs w:val="28"/>
          <w:lang w:val="ru-RU"/>
        </w:rPr>
        <w:t xml:space="preserve"> часов (по ташкентскому времени) 3 декабря 2020 года.</w:t>
      </w:r>
    </w:p>
    <w:p w:rsidR="00B76394" w:rsidRPr="00EE3FB8" w:rsidRDefault="00B76394" w:rsidP="00B76394">
      <w:pPr>
        <w:widowControl w:val="0"/>
        <w:spacing w:line="360" w:lineRule="auto"/>
        <w:ind w:right="141" w:firstLine="560"/>
        <w:jc w:val="both"/>
        <w:rPr>
          <w:rFonts w:ascii="Times New Roman" w:hAnsi="Times New Roman"/>
          <w:sz w:val="28"/>
          <w:szCs w:val="28"/>
          <w:lang w:val="ru-RU"/>
        </w:rPr>
      </w:pPr>
      <w:r w:rsidRPr="00EE3FB8">
        <w:rPr>
          <w:rFonts w:ascii="Times New Roman" w:hAnsi="Times New Roman"/>
          <w:sz w:val="28"/>
          <w:szCs w:val="28"/>
          <w:lang w:val="ru-RU"/>
        </w:rPr>
        <w:t>Просим учесть полученную информацию при подготовки квалификационных документов и тендерных предложений.</w:t>
      </w:r>
    </w:p>
    <w:p w:rsidR="003B5845" w:rsidRPr="001C6EFB" w:rsidRDefault="003B5845" w:rsidP="00B76394">
      <w:pPr>
        <w:rPr>
          <w:lang w:val="ru-RU"/>
        </w:rPr>
      </w:pPr>
    </w:p>
    <w:sectPr w:rsidR="003B5845" w:rsidRPr="001C6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94"/>
    <w:rsid w:val="001C6EFB"/>
    <w:rsid w:val="002D40F2"/>
    <w:rsid w:val="003B5845"/>
    <w:rsid w:val="004638B0"/>
    <w:rsid w:val="005D7B35"/>
    <w:rsid w:val="006B464D"/>
    <w:rsid w:val="00B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C1094-E8CE-4D8C-B3B0-DB15137B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394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2020-11-18T06:16:00Z</dcterms:created>
  <dcterms:modified xsi:type="dcterms:W3CDTF">2020-11-18T06:17:00Z</dcterms:modified>
</cp:coreProperties>
</file>